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9CF782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904AD">
        <w:rPr>
          <w:rFonts w:hAnsi="ＭＳ 明朝" w:cs="ＭＳ 明朝" w:hint="eastAsia"/>
          <w:sz w:val="21"/>
          <w:szCs w:val="20"/>
        </w:rPr>
        <w:t>湖南</w:t>
      </w:r>
      <w:r w:rsidRPr="007521BE">
        <w:rPr>
          <w:rFonts w:hAnsi="ＭＳ 明朝" w:cs="ＭＳ 明朝"/>
          <w:sz w:val="21"/>
          <w:szCs w:val="20"/>
        </w:rPr>
        <w:t xml:space="preserve">市長　</w:t>
      </w:r>
      <w:r w:rsidR="00A26A36">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904AD"/>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6A36"/>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19489-B9CD-4531-985D-E27851E9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2024-09-26T06:30:00Z</dcterms:modified>
</cp:coreProperties>
</file>